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DA01E0" w:rsidP="009F4AB8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DA01E0">
        <w:rPr>
          <w:sz w:val="24"/>
          <w:szCs w:val="24"/>
        </w:rPr>
        <w:t>Дело № 5-</w:t>
      </w:r>
      <w:r w:rsidRPr="00DA01E0" w:rsidR="00F040A1">
        <w:rPr>
          <w:sz w:val="24"/>
          <w:szCs w:val="24"/>
        </w:rPr>
        <w:t>500</w:t>
      </w:r>
      <w:r w:rsidRPr="00DA01E0">
        <w:rPr>
          <w:sz w:val="24"/>
          <w:szCs w:val="24"/>
        </w:rPr>
        <w:t>-</w:t>
      </w:r>
      <w:r w:rsidRPr="00DA01E0" w:rsidR="000751F7">
        <w:rPr>
          <w:sz w:val="24"/>
          <w:szCs w:val="24"/>
        </w:rPr>
        <w:t>2004</w:t>
      </w:r>
      <w:r w:rsidRPr="00DA01E0">
        <w:rPr>
          <w:sz w:val="24"/>
          <w:szCs w:val="24"/>
        </w:rPr>
        <w:t>/</w:t>
      </w:r>
      <w:r w:rsidRPr="00DA01E0" w:rsidR="00D5567D">
        <w:rPr>
          <w:sz w:val="24"/>
          <w:szCs w:val="24"/>
        </w:rPr>
        <w:t>2026</w:t>
      </w:r>
    </w:p>
    <w:p w:rsidR="00E109F7" w:rsidRPr="00DA01E0" w:rsidP="009F4AB8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DA01E0">
        <w:rPr>
          <w:sz w:val="24"/>
          <w:szCs w:val="24"/>
        </w:rPr>
        <w:t>ПОСТАНОВЛЕНИЕ</w:t>
      </w:r>
    </w:p>
    <w:p w:rsidR="00E109F7" w:rsidRPr="00DA01E0" w:rsidP="009F4AB8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DA01E0">
        <w:rPr>
          <w:bCs/>
          <w:sz w:val="24"/>
          <w:szCs w:val="24"/>
        </w:rPr>
        <w:t>о назначении административного наказания</w:t>
      </w:r>
    </w:p>
    <w:p w:rsidR="00E109F7" w:rsidRPr="00DA01E0" w:rsidP="009F4AB8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DA01E0">
        <w:rPr>
          <w:sz w:val="24"/>
          <w:szCs w:val="24"/>
        </w:rPr>
        <w:t>«</w:t>
      </w:r>
      <w:r w:rsidRPr="00DA01E0" w:rsidR="00F040A1">
        <w:rPr>
          <w:sz w:val="24"/>
          <w:szCs w:val="24"/>
        </w:rPr>
        <w:t>09</w:t>
      </w:r>
      <w:r w:rsidRPr="00DA01E0">
        <w:rPr>
          <w:sz w:val="24"/>
          <w:szCs w:val="24"/>
        </w:rPr>
        <w:t xml:space="preserve">» </w:t>
      </w:r>
      <w:r w:rsidRPr="00DA01E0" w:rsidR="00D5567D">
        <w:rPr>
          <w:sz w:val="24"/>
          <w:szCs w:val="24"/>
        </w:rPr>
        <w:t>июня</w:t>
      </w:r>
      <w:r w:rsidRPr="00DA01E0">
        <w:rPr>
          <w:sz w:val="24"/>
          <w:szCs w:val="24"/>
        </w:rPr>
        <w:t xml:space="preserve"> </w:t>
      </w:r>
      <w:r w:rsidRPr="00DA01E0" w:rsidR="00D5567D">
        <w:rPr>
          <w:sz w:val="24"/>
          <w:szCs w:val="24"/>
        </w:rPr>
        <w:t>2026</w:t>
      </w:r>
      <w:r w:rsidRPr="00DA01E0" w:rsidR="002C42AF">
        <w:rPr>
          <w:sz w:val="24"/>
          <w:szCs w:val="24"/>
        </w:rPr>
        <w:t xml:space="preserve"> </w:t>
      </w:r>
      <w:r w:rsidRPr="00DA01E0">
        <w:rPr>
          <w:sz w:val="24"/>
          <w:szCs w:val="24"/>
        </w:rPr>
        <w:t>года</w:t>
      </w:r>
      <w:r w:rsidRPr="00DA01E0">
        <w:rPr>
          <w:sz w:val="24"/>
          <w:szCs w:val="24"/>
        </w:rPr>
        <w:tab/>
      </w:r>
      <w:r w:rsidRPr="00DA01E0">
        <w:rPr>
          <w:sz w:val="24"/>
          <w:szCs w:val="24"/>
        </w:rPr>
        <w:tab/>
      </w:r>
      <w:r w:rsidRPr="00DA01E0" w:rsidR="004864F2">
        <w:rPr>
          <w:sz w:val="24"/>
          <w:szCs w:val="24"/>
        </w:rPr>
        <w:t xml:space="preserve">   </w:t>
      </w:r>
      <w:r w:rsidRPr="00DA01E0">
        <w:rPr>
          <w:sz w:val="24"/>
          <w:szCs w:val="24"/>
        </w:rPr>
        <w:tab/>
      </w:r>
      <w:r w:rsidRPr="00DA01E0">
        <w:rPr>
          <w:sz w:val="24"/>
          <w:szCs w:val="24"/>
        </w:rPr>
        <w:tab/>
      </w:r>
      <w:r w:rsidRPr="00DA01E0" w:rsidR="00E71D05">
        <w:rPr>
          <w:sz w:val="24"/>
          <w:szCs w:val="24"/>
        </w:rPr>
        <w:t xml:space="preserve">                     </w:t>
      </w:r>
      <w:r w:rsidRPr="00DA01E0" w:rsidR="00AD7B28">
        <w:rPr>
          <w:sz w:val="24"/>
          <w:szCs w:val="24"/>
        </w:rPr>
        <w:t xml:space="preserve">           </w:t>
      </w:r>
      <w:r w:rsidRPr="00DA01E0" w:rsidR="004519D3">
        <w:rPr>
          <w:sz w:val="24"/>
          <w:szCs w:val="24"/>
        </w:rPr>
        <w:t xml:space="preserve"> </w:t>
      </w:r>
      <w:r w:rsidRPr="00DA01E0" w:rsidR="00AD7B28">
        <w:rPr>
          <w:sz w:val="24"/>
          <w:szCs w:val="24"/>
        </w:rPr>
        <w:t xml:space="preserve">  </w:t>
      </w:r>
      <w:r w:rsidRPr="00DA01E0" w:rsidR="00E71D05">
        <w:rPr>
          <w:sz w:val="24"/>
          <w:szCs w:val="24"/>
        </w:rPr>
        <w:t xml:space="preserve"> </w:t>
      </w:r>
      <w:r w:rsidRPr="00DA01E0">
        <w:rPr>
          <w:sz w:val="24"/>
          <w:szCs w:val="24"/>
        </w:rPr>
        <w:t>город Нефтеюганск</w:t>
      </w:r>
    </w:p>
    <w:p w:rsidR="00E109F7" w:rsidRPr="00DA01E0" w:rsidP="009F4AB8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9F4AB8" w:rsidRPr="00DA01E0" w:rsidP="009F4AB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DA01E0">
        <w:rPr>
          <w:sz w:val="24"/>
          <w:szCs w:val="24"/>
        </w:rPr>
        <w:t xml:space="preserve">Мировой судья судебного участка № 4 Нефтеюганского судебного района Ханты-Мансийского </w:t>
      </w:r>
      <w:r w:rsidRPr="00DA01E0">
        <w:rPr>
          <w:sz w:val="24"/>
          <w:szCs w:val="24"/>
        </w:rPr>
        <w:t>автономного округа-Югры</w:t>
      </w:r>
      <w:r w:rsidRPr="00DA01E0" w:rsidR="002C42AF">
        <w:rPr>
          <w:sz w:val="24"/>
          <w:szCs w:val="24"/>
        </w:rPr>
        <w:t xml:space="preserve"> </w:t>
      </w:r>
      <w:r w:rsidRPr="00DA01E0">
        <w:rPr>
          <w:sz w:val="24"/>
          <w:szCs w:val="24"/>
        </w:rPr>
        <w:t>Постовалова Т.П.</w:t>
      </w:r>
      <w:r w:rsidRPr="00DA01E0" w:rsidR="000751F7">
        <w:rPr>
          <w:sz w:val="24"/>
          <w:szCs w:val="24"/>
        </w:rPr>
        <w:t xml:space="preserve"> </w:t>
      </w:r>
      <w:r w:rsidRPr="00DA01E0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E109F7" w:rsidRPr="00DA01E0" w:rsidP="009F4AB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DA01E0">
        <w:rPr>
          <w:sz w:val="24"/>
          <w:szCs w:val="24"/>
        </w:rPr>
        <w:t>Тимашева С.Т.</w:t>
      </w:r>
      <w:r w:rsidRPr="00DA01E0">
        <w:rPr>
          <w:sz w:val="24"/>
          <w:szCs w:val="24"/>
        </w:rPr>
        <w:t>, ***</w:t>
      </w:r>
      <w:r w:rsidRPr="00DA01E0">
        <w:rPr>
          <w:sz w:val="24"/>
          <w:szCs w:val="24"/>
        </w:rPr>
        <w:t xml:space="preserve"> года рождения, </w:t>
      </w:r>
      <w:r w:rsidRPr="00DA01E0" w:rsidR="00CB2624">
        <w:rPr>
          <w:sz w:val="24"/>
          <w:szCs w:val="24"/>
        </w:rPr>
        <w:t xml:space="preserve">место рождения: </w:t>
      </w:r>
      <w:r w:rsidRPr="00DA01E0">
        <w:rPr>
          <w:sz w:val="24"/>
          <w:szCs w:val="24"/>
        </w:rPr>
        <w:t>***</w:t>
      </w:r>
      <w:r w:rsidRPr="00DA01E0" w:rsidR="00CB2624">
        <w:rPr>
          <w:sz w:val="24"/>
          <w:szCs w:val="24"/>
        </w:rPr>
        <w:t xml:space="preserve">, </w:t>
      </w:r>
      <w:r w:rsidRPr="00DA01E0">
        <w:rPr>
          <w:sz w:val="24"/>
          <w:szCs w:val="24"/>
        </w:rPr>
        <w:t xml:space="preserve">зарегистрированного по адресу: </w:t>
      </w:r>
      <w:r w:rsidRPr="00DA01E0">
        <w:rPr>
          <w:color w:val="000000"/>
          <w:sz w:val="24"/>
          <w:szCs w:val="24"/>
        </w:rPr>
        <w:t>***</w:t>
      </w:r>
      <w:r w:rsidRPr="00DA01E0">
        <w:rPr>
          <w:sz w:val="24"/>
          <w:szCs w:val="24"/>
        </w:rPr>
        <w:t>,</w:t>
      </w:r>
      <w:r w:rsidRPr="00DA01E0" w:rsidR="00CB2624">
        <w:rPr>
          <w:sz w:val="24"/>
          <w:szCs w:val="24"/>
        </w:rPr>
        <w:t xml:space="preserve"> паспортные данные: </w:t>
      </w:r>
      <w:r w:rsidRPr="00DA01E0">
        <w:rPr>
          <w:color w:val="000000"/>
          <w:sz w:val="24"/>
          <w:szCs w:val="24"/>
        </w:rPr>
        <w:t>***</w:t>
      </w:r>
      <w:r w:rsidRPr="00DA01E0" w:rsidR="00CB2624">
        <w:rPr>
          <w:sz w:val="24"/>
          <w:szCs w:val="24"/>
        </w:rPr>
        <w:t>,</w:t>
      </w:r>
    </w:p>
    <w:p w:rsidR="006B6729" w:rsidRPr="00DA01E0" w:rsidP="009F4AB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DA01E0" w:rsidP="009F4AB8">
      <w:pPr>
        <w:jc w:val="center"/>
      </w:pPr>
      <w:r w:rsidRPr="00DA01E0">
        <w:t>УСТАНОВИЛ:</w:t>
      </w:r>
    </w:p>
    <w:p w:rsidR="00CB2624" w:rsidRPr="00DA01E0" w:rsidP="00CB262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3307F" w:rsidRPr="00DA01E0" w:rsidP="0083307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01E0"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 w:rsidRPr="00DA01E0" w:rsidR="002F4CE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A01E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Pr="00DA01E0" w:rsidR="002F4CEF">
        <w:rPr>
          <w:rFonts w:ascii="Times New Roman" w:hAnsi="Times New Roman" w:cs="Times New Roman"/>
          <w:color w:val="000000" w:themeColor="text1"/>
          <w:sz w:val="24"/>
          <w:szCs w:val="24"/>
        </w:rPr>
        <w:t>.20</w:t>
      </w:r>
      <w:r w:rsidRPr="00DA01E0" w:rsidR="003955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DA01E0" w:rsidR="00CB262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A01E0" w:rsidR="000738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00 час. 01 мин.,</w:t>
      </w:r>
      <w:r w:rsidRPr="00DA01E0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DA01E0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DA01E0" w:rsidR="00B41029">
        <w:rPr>
          <w:rFonts w:ascii="Times New Roman" w:hAnsi="Times New Roman" w:cs="Times New Roman"/>
          <w:color w:val="000000" w:themeColor="text1"/>
          <w:sz w:val="24"/>
          <w:szCs w:val="24"/>
        </w:rPr>
        <w:t>Тимашев С.Т.</w:t>
      </w:r>
      <w:r w:rsidRPr="00DA01E0" w:rsidR="00075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1E0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срок, предусмотренный </w:t>
      </w:r>
      <w:hyperlink r:id="rId4" w:history="1">
        <w:r w:rsidRPr="00DA01E0" w:rsidR="008D683B">
          <w:rPr>
            <w:rFonts w:ascii="Times New Roman" w:hAnsi="Times New Roman" w:cs="Times New Roman"/>
            <w:color w:val="000000" w:themeColor="text1"/>
            <w:sz w:val="24"/>
            <w:szCs w:val="24"/>
          </w:rPr>
          <w:t>ч. 1 ст. 32.2</w:t>
        </w:r>
      </w:hyperlink>
      <w:r w:rsidRPr="00DA01E0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РФ, не уплатил административный штраф в размере </w:t>
      </w:r>
      <w:r w:rsidRPr="00DA01E0" w:rsidR="00322144">
        <w:rPr>
          <w:rFonts w:ascii="Times New Roman" w:hAnsi="Times New Roman" w:cs="Times New Roman"/>
          <w:color w:val="000000" w:themeColor="text1"/>
          <w:sz w:val="24"/>
          <w:szCs w:val="24"/>
        </w:rPr>
        <w:t>750</w:t>
      </w:r>
      <w:r w:rsidRPr="00DA01E0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руб., назначенный постановлением </w:t>
      </w:r>
      <w:r w:rsidRPr="00DA01E0" w:rsidR="00087375">
        <w:rPr>
          <w:rFonts w:ascii="Times New Roman" w:hAnsi="Times New Roman" w:cs="Times New Roman"/>
          <w:color w:val="000000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01E0" w:rsidR="00087375">
        <w:rPr>
          <w:rFonts w:ascii="Times New Roman" w:hAnsi="Times New Roman" w:cs="Times New Roman"/>
          <w:color w:val="000000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21.08.2025</w:t>
      </w:r>
      <w:r w:rsidRPr="00DA01E0" w:rsidR="00087375">
        <w:rPr>
          <w:rFonts w:ascii="Times New Roman" w:hAnsi="Times New Roman" w:cs="Times New Roman"/>
          <w:color w:val="000000"/>
          <w:sz w:val="24"/>
          <w:szCs w:val="24"/>
        </w:rPr>
        <w:t xml:space="preserve">, вступившего в законную силу 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02.09.2025</w:t>
      </w:r>
      <w:r w:rsidRPr="00DA01E0" w:rsidR="006B672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307F" w:rsidRPr="00DA01E0" w:rsidP="0083307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В судебное заседание </w:t>
      </w:r>
      <w:r w:rsidRPr="00DA01E0" w:rsidR="00B41029">
        <w:rPr>
          <w:rFonts w:ascii="Times New Roman" w:hAnsi="Times New Roman" w:cs="Times New Roman"/>
          <w:color w:val="000000" w:themeColor="text1"/>
          <w:sz w:val="24"/>
          <w:szCs w:val="24"/>
        </w:rPr>
        <w:t>Тимашев С.Т.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, извещенн</w:t>
      </w:r>
      <w:r w:rsidRPr="00DA01E0" w:rsidR="000751F7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 надлежащим образом о времени и месте рассмотрения административного материала, не явил</w:t>
      </w:r>
      <w:r w:rsidRPr="00DA01E0" w:rsidR="00AC2B2E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, о причинах неявки суд не увед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омил, ходатайств об отложении дела от </w:t>
      </w:r>
      <w:r w:rsidRPr="00DA01E0" w:rsidR="000751F7">
        <w:rPr>
          <w:rFonts w:ascii="Times New Roman" w:hAnsi="Times New Roman" w:cs="Times New Roman"/>
          <w:color w:val="000000"/>
          <w:sz w:val="24"/>
          <w:szCs w:val="24"/>
        </w:rPr>
        <w:t>него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 не поступало. </w:t>
      </w:r>
    </w:p>
    <w:p w:rsidR="0083307F" w:rsidRPr="00DA01E0" w:rsidP="008330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1E0">
        <w:rPr>
          <w:rFonts w:ascii="Times New Roman" w:hAnsi="Times New Roman" w:cs="Times New Roman"/>
          <w:color w:val="000000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DA01E0" w:rsidR="00B410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Тимашева С.Т. 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DA01E0" w:rsidR="000751F7">
        <w:rPr>
          <w:rFonts w:ascii="Times New Roman" w:hAnsi="Times New Roman" w:cs="Times New Roman"/>
          <w:color w:val="000000"/>
          <w:sz w:val="24"/>
          <w:szCs w:val="24"/>
        </w:rPr>
        <w:t>его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DA01E0">
        <w:rPr>
          <w:rFonts w:ascii="Times New Roman" w:hAnsi="Times New Roman" w:cs="Times New Roman"/>
          <w:sz w:val="24"/>
          <w:szCs w:val="24"/>
        </w:rPr>
        <w:t>.</w:t>
      </w:r>
    </w:p>
    <w:p w:rsidR="003F1CDD" w:rsidRPr="00DA01E0" w:rsidP="003F1C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1E0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DA01E0" w:rsidR="00B410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Тимашева С.Т. </w:t>
      </w:r>
      <w:r w:rsidRPr="00DA01E0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3F1CDD" w:rsidRPr="00DA01E0" w:rsidP="003F1C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1E0">
        <w:rPr>
          <w:rFonts w:ascii="Times New Roman" w:hAnsi="Times New Roman" w:cs="Times New Roman"/>
          <w:sz w:val="24"/>
          <w:szCs w:val="24"/>
        </w:rPr>
        <w:t xml:space="preserve">- протоколом об административном правонарушении </w:t>
      </w:r>
      <w:r w:rsidRPr="00DA01E0">
        <w:rPr>
          <w:rStyle w:val="cat-UserDefinedgrp-31rplc-24"/>
          <w:rFonts w:ascii="Times New Roman" w:hAnsi="Times New Roman" w:cs="Times New Roman"/>
          <w:sz w:val="24"/>
          <w:szCs w:val="24"/>
        </w:rPr>
        <w:t>№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01E0">
        <w:rPr>
          <w:rFonts w:ascii="Times New Roman" w:hAnsi="Times New Roman" w:cs="Times New Roman"/>
          <w:sz w:val="24"/>
          <w:szCs w:val="24"/>
        </w:rPr>
        <w:t xml:space="preserve">от </w:t>
      </w:r>
      <w:r w:rsidRPr="00DA01E0" w:rsidR="00F040A1">
        <w:rPr>
          <w:rFonts w:ascii="Times New Roman" w:hAnsi="Times New Roman" w:cs="Times New Roman"/>
          <w:sz w:val="24"/>
          <w:szCs w:val="24"/>
        </w:rPr>
        <w:t>04</w:t>
      </w:r>
      <w:r w:rsidRPr="00DA01E0">
        <w:rPr>
          <w:rFonts w:ascii="Times New Roman" w:hAnsi="Times New Roman" w:cs="Times New Roman"/>
          <w:sz w:val="24"/>
          <w:szCs w:val="24"/>
        </w:rPr>
        <w:t>.</w:t>
      </w:r>
      <w:r w:rsidRPr="00DA01E0" w:rsidR="00F040A1">
        <w:rPr>
          <w:rFonts w:ascii="Times New Roman" w:hAnsi="Times New Roman" w:cs="Times New Roman"/>
          <w:sz w:val="24"/>
          <w:szCs w:val="24"/>
        </w:rPr>
        <w:t>05</w:t>
      </w:r>
      <w:r w:rsidRPr="00DA01E0">
        <w:rPr>
          <w:rFonts w:ascii="Times New Roman" w:hAnsi="Times New Roman" w:cs="Times New Roman"/>
          <w:sz w:val="24"/>
          <w:szCs w:val="24"/>
        </w:rPr>
        <w:t>.20</w:t>
      </w:r>
      <w:r w:rsidRPr="00DA01E0" w:rsidR="00D5567D">
        <w:rPr>
          <w:rFonts w:ascii="Times New Roman" w:hAnsi="Times New Roman" w:cs="Times New Roman"/>
          <w:sz w:val="24"/>
          <w:szCs w:val="24"/>
        </w:rPr>
        <w:t>26</w:t>
      </w:r>
      <w:r w:rsidRPr="00DA01E0">
        <w:rPr>
          <w:rFonts w:ascii="Times New Roman" w:hAnsi="Times New Roman" w:cs="Times New Roman"/>
          <w:sz w:val="24"/>
          <w:szCs w:val="24"/>
        </w:rPr>
        <w:t>, согласно которому, Тимашев С.Т. в установленный срок не уплатил штраф;</w:t>
      </w:r>
    </w:p>
    <w:p w:rsidR="003772F3" w:rsidRPr="00DA01E0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1E0">
        <w:rPr>
          <w:rFonts w:ascii="Times New Roman" w:hAnsi="Times New Roman" w:cs="Times New Roman"/>
          <w:sz w:val="24"/>
          <w:szCs w:val="24"/>
        </w:rPr>
        <w:t>- копией постановления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01E0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DA01E0" w:rsidR="00F040A1">
        <w:rPr>
          <w:rFonts w:ascii="Times New Roman" w:hAnsi="Times New Roman" w:cs="Times New Roman"/>
          <w:sz w:val="24"/>
          <w:szCs w:val="24"/>
        </w:rPr>
        <w:t>21.08.2025</w:t>
      </w:r>
      <w:r w:rsidRPr="00DA01E0">
        <w:rPr>
          <w:rFonts w:ascii="Times New Roman" w:hAnsi="Times New Roman" w:cs="Times New Roman"/>
          <w:sz w:val="24"/>
          <w:szCs w:val="24"/>
        </w:rPr>
        <w:t>, из которого следует</w:t>
      </w:r>
      <w:r w:rsidRPr="00DA01E0">
        <w:rPr>
          <w:rFonts w:ascii="Times New Roman" w:hAnsi="Times New Roman" w:cs="Times New Roman"/>
          <w:sz w:val="24"/>
          <w:szCs w:val="24"/>
        </w:rPr>
        <w:t xml:space="preserve">, что </w:t>
      </w:r>
      <w:r w:rsidRPr="00DA01E0" w:rsidR="00B41029">
        <w:rPr>
          <w:rFonts w:ascii="Times New Roman" w:hAnsi="Times New Roman" w:cs="Times New Roman"/>
          <w:color w:val="000000" w:themeColor="text1"/>
          <w:sz w:val="24"/>
          <w:szCs w:val="24"/>
        </w:rPr>
        <w:t>Тимашев С.Т.</w:t>
      </w:r>
      <w:r w:rsidRPr="00DA01E0" w:rsidR="00075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1E0">
        <w:rPr>
          <w:rFonts w:ascii="Times New Roman" w:hAnsi="Times New Roman" w:cs="Times New Roman"/>
          <w:sz w:val="24"/>
          <w:szCs w:val="24"/>
        </w:rPr>
        <w:t xml:space="preserve">был подвергнут административному наказанию, предусмотренному ч. </w:t>
      </w:r>
      <w:r w:rsidRPr="00DA01E0" w:rsidR="00B41029">
        <w:rPr>
          <w:rFonts w:ascii="Times New Roman" w:hAnsi="Times New Roman" w:cs="Times New Roman"/>
          <w:sz w:val="24"/>
          <w:szCs w:val="24"/>
        </w:rPr>
        <w:t>2</w:t>
      </w:r>
      <w:r w:rsidRPr="00DA01E0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DA01E0" w:rsidR="00B41029">
        <w:rPr>
          <w:rFonts w:ascii="Times New Roman" w:hAnsi="Times New Roman" w:cs="Times New Roman"/>
          <w:sz w:val="24"/>
          <w:szCs w:val="24"/>
        </w:rPr>
        <w:t>9</w:t>
      </w:r>
      <w:r w:rsidRPr="00DA01E0">
        <w:rPr>
          <w:rFonts w:ascii="Times New Roman" w:hAnsi="Times New Roman" w:cs="Times New Roman"/>
          <w:sz w:val="24"/>
          <w:szCs w:val="24"/>
        </w:rPr>
        <w:t xml:space="preserve"> КоАП РФ в виде административного штрафа в размере </w:t>
      </w:r>
      <w:r w:rsidRPr="00DA01E0" w:rsidR="00502A2D">
        <w:rPr>
          <w:rFonts w:ascii="Times New Roman" w:hAnsi="Times New Roman" w:cs="Times New Roman"/>
          <w:sz w:val="24"/>
          <w:szCs w:val="24"/>
        </w:rPr>
        <w:t>750</w:t>
      </w:r>
      <w:r w:rsidRPr="00DA01E0">
        <w:rPr>
          <w:rFonts w:ascii="Times New Roman" w:hAnsi="Times New Roman" w:cs="Times New Roman"/>
          <w:sz w:val="24"/>
          <w:szCs w:val="24"/>
        </w:rPr>
        <w:t xml:space="preserve"> рублей, постановление вступило в законную силу </w:t>
      </w:r>
      <w:r w:rsidRPr="00DA01E0" w:rsidR="00F040A1">
        <w:rPr>
          <w:rFonts w:ascii="Times New Roman" w:hAnsi="Times New Roman" w:cs="Times New Roman"/>
          <w:sz w:val="24"/>
          <w:szCs w:val="24"/>
        </w:rPr>
        <w:t>02.09.2025</w:t>
      </w:r>
      <w:r w:rsidRPr="00DA01E0">
        <w:rPr>
          <w:rFonts w:ascii="Times New Roman" w:hAnsi="Times New Roman" w:cs="Times New Roman"/>
          <w:sz w:val="24"/>
          <w:szCs w:val="24"/>
        </w:rPr>
        <w:t>;</w:t>
      </w:r>
    </w:p>
    <w:p w:rsidR="003772F3" w:rsidRPr="00DA01E0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1E0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3772F3" w:rsidRPr="00DA01E0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1E0">
        <w:rPr>
          <w:rFonts w:ascii="Times New Roman" w:hAnsi="Times New Roman" w:cs="Times New Roman"/>
          <w:sz w:val="24"/>
          <w:szCs w:val="24"/>
        </w:rPr>
        <w:t>- сведениями ГИС ГМП, согласно которым штраф по постановлению №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DA01E0" w:rsidR="00F040A1">
        <w:rPr>
          <w:rFonts w:ascii="Times New Roman" w:hAnsi="Times New Roman" w:cs="Times New Roman"/>
          <w:color w:val="000000"/>
          <w:sz w:val="24"/>
          <w:szCs w:val="24"/>
        </w:rPr>
        <w:t>21.08.2025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 оплачен </w:t>
      </w:r>
      <w:r w:rsidRPr="00DA01E0" w:rsidR="003543CC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A01E0" w:rsidR="003543CC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Pr="00DA01E0" w:rsidR="003543CC"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Pr="00DA01E0" w:rsidR="006725D7">
        <w:rPr>
          <w:rFonts w:ascii="Times New Roman" w:hAnsi="Times New Roman" w:cs="Times New Roman"/>
          <w:color w:val="000000"/>
          <w:sz w:val="24"/>
          <w:szCs w:val="24"/>
        </w:rPr>
        <w:t xml:space="preserve"> по исполнительному производству</w:t>
      </w:r>
      <w:r w:rsidRPr="00DA01E0" w:rsidR="003543CC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DA01E0" w:rsidR="003543CC">
        <w:rPr>
          <w:rFonts w:ascii="Times New Roman" w:hAnsi="Times New Roman" w:cs="Times New Roman"/>
          <w:color w:val="000000"/>
          <w:sz w:val="24"/>
          <w:szCs w:val="24"/>
        </w:rPr>
        <w:t>-ИП</w:t>
      </w:r>
      <w:r w:rsidRPr="00DA01E0">
        <w:rPr>
          <w:rFonts w:ascii="Times New Roman" w:hAnsi="Times New Roman" w:cs="Times New Roman"/>
          <w:sz w:val="24"/>
          <w:szCs w:val="24"/>
        </w:rPr>
        <w:t>;</w:t>
      </w:r>
    </w:p>
    <w:p w:rsidR="005A2F0C" w:rsidRPr="00DA01E0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1E0">
        <w:rPr>
          <w:rFonts w:ascii="Times New Roman" w:hAnsi="Times New Roman" w:cs="Times New Roman"/>
          <w:sz w:val="24"/>
          <w:szCs w:val="24"/>
        </w:rPr>
        <w:t>- карточкой</w:t>
      </w:r>
      <w:r w:rsidRPr="00DA01E0" w:rsidR="003772F3">
        <w:rPr>
          <w:rFonts w:ascii="Times New Roman" w:hAnsi="Times New Roman" w:cs="Times New Roman"/>
          <w:sz w:val="24"/>
          <w:szCs w:val="24"/>
        </w:rPr>
        <w:t xml:space="preserve"> учета транспортного средства.</w:t>
      </w:r>
    </w:p>
    <w:p w:rsidR="005A2F0C" w:rsidRPr="00DA01E0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1E0">
        <w:rPr>
          <w:rFonts w:ascii="Times New Roman" w:hAnsi="Times New Roman" w:cs="Times New Roman"/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DA01E0">
        <w:rPr>
          <w:rFonts w:ascii="Times New Roman" w:hAnsi="Times New Roman" w:cs="Times New Roman"/>
          <w:sz w:val="24"/>
          <w:szCs w:val="24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2F0C" w:rsidRPr="00DA01E0" w:rsidP="005A2F0C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01E0">
        <w:rPr>
          <w:rFonts w:ascii="Times New Roman" w:hAnsi="Times New Roman" w:cs="Times New Roman"/>
          <w:color w:val="000000"/>
          <w:sz w:val="24"/>
          <w:szCs w:val="24"/>
        </w:rPr>
        <w:t>Таким образом, с учетом требований ст. 32.2 КоАП РФ последн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им днем оплаты штрафа </w:t>
      </w:r>
      <w:r w:rsidRPr="00DA01E0" w:rsidR="00B41029">
        <w:rPr>
          <w:rFonts w:ascii="Times New Roman" w:hAnsi="Times New Roman" w:cs="Times New Roman"/>
          <w:color w:val="000000" w:themeColor="text1"/>
          <w:sz w:val="24"/>
          <w:szCs w:val="24"/>
        </w:rPr>
        <w:t>Тимашевым С.Т.</w:t>
      </w:r>
      <w:r w:rsidRPr="00DA01E0" w:rsidR="009E5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 xml:space="preserve">являлось </w:t>
      </w:r>
      <w:r w:rsidRPr="00DA01E0" w:rsidR="003543CC">
        <w:rPr>
          <w:rFonts w:ascii="Times New Roman" w:hAnsi="Times New Roman" w:cs="Times New Roman"/>
          <w:color w:val="000000"/>
          <w:sz w:val="24"/>
          <w:szCs w:val="24"/>
        </w:rPr>
        <w:t>01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A01E0" w:rsidR="003543CC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Pr="00DA01E0" w:rsidR="005D156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DA01E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A01E0" w:rsidR="00B61D7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A01E0" w:rsidR="00753B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D7B28" w:rsidRPr="00DA01E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A01E0">
        <w:t xml:space="preserve">В судебном заседании установлено, что Тимашев С.Т. </w:t>
      </w:r>
      <w:r w:rsidRPr="00DA01E0" w:rsidR="003543CC">
        <w:t>24</w:t>
      </w:r>
      <w:r w:rsidRPr="00DA01E0">
        <w:t>.</w:t>
      </w:r>
      <w:r w:rsidRPr="00DA01E0" w:rsidR="003543CC">
        <w:t>11</w:t>
      </w:r>
      <w:r w:rsidRPr="00DA01E0">
        <w:t>.20</w:t>
      </w:r>
      <w:r w:rsidRPr="00DA01E0" w:rsidR="003543CC">
        <w:t>25</w:t>
      </w:r>
      <w:r w:rsidRPr="00DA01E0">
        <w:t xml:space="preserve"> уплатил штраф в сумме </w:t>
      </w:r>
      <w:r w:rsidRPr="00DA01E0" w:rsidR="004519D3">
        <w:t>750</w:t>
      </w:r>
      <w:r w:rsidRPr="00DA01E0">
        <w:t xml:space="preserve"> рублей по постановлению </w:t>
      </w:r>
      <w:r w:rsidRPr="00DA01E0">
        <w:rPr>
          <w:color w:val="000000"/>
        </w:rPr>
        <w:t>№</w:t>
      </w:r>
      <w:r w:rsidRPr="00DA01E0">
        <w:rPr>
          <w:color w:val="000000"/>
        </w:rPr>
        <w:t>***</w:t>
      </w:r>
      <w:r w:rsidRPr="00DA01E0">
        <w:rPr>
          <w:color w:val="000000"/>
        </w:rPr>
        <w:t xml:space="preserve"> </w:t>
      </w:r>
      <w:r w:rsidRPr="00DA01E0">
        <w:t xml:space="preserve">от </w:t>
      </w:r>
      <w:r w:rsidRPr="00DA01E0" w:rsidR="00F040A1">
        <w:t>21.08.2025</w:t>
      </w:r>
      <w:r w:rsidRPr="00DA01E0">
        <w:t>, то есть штраф был уплачен позднее установленного</w:t>
      </w:r>
      <w:r w:rsidRPr="00DA01E0">
        <w:t xml:space="preserve"> законом срока.</w:t>
      </w:r>
    </w:p>
    <w:p w:rsidR="00AD7B28" w:rsidRPr="00DA01E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A01E0">
        <w:rPr>
          <w:color w:val="000000"/>
        </w:rPr>
        <w:t xml:space="preserve">Действия </w:t>
      </w:r>
      <w:r w:rsidRPr="00DA01E0" w:rsidR="00B41029">
        <w:rPr>
          <w:color w:val="000000" w:themeColor="text1"/>
        </w:rPr>
        <w:t>Тимашева С.Т.</w:t>
      </w:r>
      <w:r w:rsidRPr="00DA01E0" w:rsidR="009E59F6">
        <w:rPr>
          <w:color w:val="000000" w:themeColor="text1"/>
        </w:rPr>
        <w:t xml:space="preserve"> </w:t>
      </w:r>
      <w:r w:rsidRPr="00DA01E0" w:rsidR="00AC2B2E">
        <w:rPr>
          <w:color w:val="000000" w:themeColor="text1"/>
        </w:rPr>
        <w:t xml:space="preserve">судья </w:t>
      </w:r>
      <w:r w:rsidRPr="00DA01E0">
        <w:rPr>
          <w:color w:val="000000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</w:t>
      </w:r>
      <w:r w:rsidRPr="00DA01E0">
        <w:rPr>
          <w:color w:val="000000"/>
        </w:rPr>
        <w:t>онарушениях».</w:t>
      </w:r>
    </w:p>
    <w:p w:rsidR="00AD7B28" w:rsidRPr="00DA01E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A01E0">
        <w:t>При назначении наказания, мировой судья учитывает характер совершенного административного правонарушения, личность виновного.</w:t>
      </w:r>
    </w:p>
    <w:p w:rsidR="00AD7B28" w:rsidRPr="00DA01E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A01E0">
        <w:t>Смягчающих и отягчающих административную ответственность обстоятельств, предусмотренных ст. ст. 4.2, 4.3 Кодекса Рос</w:t>
      </w:r>
      <w:r w:rsidRPr="00DA01E0">
        <w:t xml:space="preserve">сийской Федерации об административных правонарушениях, судья не усматривает. </w:t>
      </w:r>
    </w:p>
    <w:p w:rsidR="008066B1" w:rsidRPr="00DA01E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A01E0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EE6FF5" w:rsidRPr="00DA01E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</w:p>
    <w:p w:rsidR="008B0E5A" w:rsidRPr="00DA01E0" w:rsidP="009F4AB8">
      <w:pPr>
        <w:widowControl w:val="0"/>
        <w:shd w:val="clear" w:color="auto" w:fill="FFFFFF"/>
        <w:autoSpaceDE w:val="0"/>
        <w:jc w:val="center"/>
      </w:pPr>
      <w:r w:rsidRPr="00DA01E0">
        <w:t>ПОСТАНОВИЛ:</w:t>
      </w:r>
    </w:p>
    <w:p w:rsidR="00AD7B28" w:rsidRPr="00DA01E0" w:rsidP="00AD7B28">
      <w:pPr>
        <w:jc w:val="both"/>
      </w:pPr>
    </w:p>
    <w:p w:rsidR="00AD7B28" w:rsidRPr="00DA01E0" w:rsidP="00AD7B28">
      <w:pPr>
        <w:ind w:firstLine="567"/>
        <w:jc w:val="both"/>
      </w:pPr>
      <w:r w:rsidRPr="00DA01E0">
        <w:t>Тимашева С.Т.</w:t>
      </w:r>
      <w:r w:rsidRPr="00DA01E0">
        <w:t xml:space="preserve"> </w:t>
      </w:r>
      <w:r w:rsidRPr="00DA01E0" w:rsidR="008B0E5A">
        <w:t>признать виновн</w:t>
      </w:r>
      <w:r w:rsidRPr="00DA01E0" w:rsidR="000751F7">
        <w:t>ым</w:t>
      </w:r>
      <w:r w:rsidRPr="00DA01E0" w:rsidR="008B0E5A">
        <w:t xml:space="preserve"> в совершении административного правонарушения, предусмотренного ч. 1 ст. 20.25 КоАП РФ и назначить </w:t>
      </w:r>
      <w:r w:rsidRPr="00DA01E0" w:rsidR="000751F7">
        <w:t>ему</w:t>
      </w:r>
      <w:r w:rsidRPr="00DA01E0" w:rsidR="008B0E5A">
        <w:t xml:space="preserve"> административное наказание в виде административного </w:t>
      </w:r>
      <w:r w:rsidRPr="00DA01E0" w:rsidR="008B0E5A">
        <w:rPr>
          <w:color w:val="000000"/>
        </w:rPr>
        <w:t xml:space="preserve">штрафа </w:t>
      </w:r>
      <w:r w:rsidRPr="00DA01E0" w:rsidR="008B0E5A">
        <w:t xml:space="preserve">в двукратном размере суммы неуплаченного штрафа, что в денежном выражении составляет </w:t>
      </w:r>
      <w:r w:rsidRPr="00DA01E0" w:rsidR="005A5129">
        <w:t>1</w:t>
      </w:r>
      <w:r w:rsidRPr="00DA01E0" w:rsidR="00DC678D">
        <w:t xml:space="preserve"> </w:t>
      </w:r>
      <w:r w:rsidRPr="00DA01E0" w:rsidR="004519D3">
        <w:t>500</w:t>
      </w:r>
      <w:r w:rsidRPr="00DA01E0" w:rsidR="008B0E5A">
        <w:t xml:space="preserve"> (</w:t>
      </w:r>
      <w:r w:rsidRPr="00DA01E0" w:rsidR="005A5129">
        <w:t>одна</w:t>
      </w:r>
      <w:r w:rsidRPr="00DA01E0" w:rsidR="008B0E5A">
        <w:t xml:space="preserve"> тысяч</w:t>
      </w:r>
      <w:r w:rsidRPr="00DA01E0" w:rsidR="005A5129">
        <w:t>а</w:t>
      </w:r>
      <w:r w:rsidRPr="00DA01E0" w:rsidR="004519D3">
        <w:t xml:space="preserve"> пятьсот</w:t>
      </w:r>
      <w:r w:rsidRPr="00DA01E0" w:rsidR="008B0E5A">
        <w:t>) рублей.</w:t>
      </w:r>
    </w:p>
    <w:p w:rsidR="00D5567D" w:rsidRPr="00DA01E0" w:rsidP="00D5567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1E0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DA01E0">
        <w:rPr>
          <w:rFonts w:ascii="Times New Roman" w:eastAsia="Calibri" w:hAnsi="Times New Roman" w:cs="Times New Roman"/>
          <w:sz w:val="24"/>
          <w:szCs w:val="24"/>
        </w:rPr>
        <w:t xml:space="preserve">УФК по Ханты-Мансийскому автономному округу - Югре (Департамент административного обеспечения Ханты-Мансийского автономного округа - Югры, л/с </w:t>
      </w:r>
      <w:r w:rsidRPr="00DA01E0">
        <w:rPr>
          <w:rFonts w:ascii="Times New Roman" w:eastAsia="Calibri" w:hAnsi="Times New Roman" w:cs="Times New Roman"/>
          <w:sz w:val="24"/>
          <w:szCs w:val="24"/>
        </w:rPr>
        <w:t>04872D08080)</w:t>
      </w:r>
      <w:r w:rsidRPr="00DA01E0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DA01E0">
        <w:rPr>
          <w:rFonts w:ascii="Times New Roman" w:eastAsia="Calibri" w:hAnsi="Times New Roman" w:cs="Times New Roman"/>
          <w:sz w:val="24"/>
          <w:szCs w:val="24"/>
        </w:rPr>
        <w:t>ОКЦ № 8 УГУ Банка России//УФК по ХМАО – Югре г. Ханты-Мансийск</w:t>
      </w:r>
      <w:r w:rsidRPr="00DA01E0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DA01E0">
        <w:rPr>
          <w:rFonts w:ascii="Times New Roman" w:eastAsia="Calibri" w:hAnsi="Times New Roman" w:cs="Times New Roman"/>
          <w:sz w:val="24"/>
          <w:szCs w:val="24"/>
        </w:rPr>
        <w:t xml:space="preserve">номер кор./сч. </w:t>
      </w:r>
      <w:r w:rsidRPr="00DA01E0">
        <w:rPr>
          <w:rFonts w:ascii="Times New Roman" w:eastAsia="Calibri" w:hAnsi="Times New Roman" w:cs="Times New Roman"/>
          <w:sz w:val="24"/>
          <w:szCs w:val="24"/>
        </w:rPr>
        <w:t>банка получателя платежа</w:t>
      </w:r>
      <w:r w:rsidRPr="00DA01E0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DA01E0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DA01E0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DA01E0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DA01E0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DA01E0" w:rsidR="00BC50A1">
        <w:rPr>
          <w:rFonts w:ascii="Times New Roman" w:hAnsi="Times New Roman" w:cs="Times New Roman"/>
          <w:sz w:val="24"/>
          <w:szCs w:val="24"/>
        </w:rPr>
        <w:t>041236540040500</w:t>
      </w:r>
      <w:r w:rsidRPr="00DA01E0" w:rsidR="00A76779">
        <w:rPr>
          <w:rFonts w:ascii="Times New Roman" w:hAnsi="Times New Roman" w:cs="Times New Roman"/>
          <w:sz w:val="24"/>
          <w:szCs w:val="24"/>
        </w:rPr>
        <w:t>5002620145</w:t>
      </w:r>
      <w:r w:rsidRPr="00DA01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44686" w:rsidRPr="00DA01E0" w:rsidP="00644686">
      <w:pPr>
        <w:ind w:firstLine="567"/>
        <w:jc w:val="both"/>
      </w:pPr>
      <w:r w:rsidRPr="00DA01E0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</w:t>
      </w:r>
      <w:r w:rsidRPr="00DA01E0">
        <w:t>срока рассрочки исполнения постановления</w:t>
      </w:r>
      <w:r w:rsidRPr="00DA01E0">
        <w:t xml:space="preserve">, предусмотренных </w:t>
      </w:r>
      <w:hyperlink w:anchor="sub_315" w:history="1">
        <w:r w:rsidRPr="00DA01E0">
          <w:rPr>
            <w:rStyle w:val="Hyperlink"/>
            <w:color w:val="auto"/>
            <w:u w:val="none"/>
          </w:rPr>
          <w:t>статьей 31.5</w:t>
        </w:r>
      </w:hyperlink>
      <w:r w:rsidRPr="00DA01E0">
        <w:t xml:space="preserve"> Кодекса РФ об АП.</w:t>
      </w:r>
    </w:p>
    <w:p w:rsidR="004F39FA" w:rsidRPr="00DA01E0" w:rsidP="00644686">
      <w:pPr>
        <w:ind w:firstLine="567"/>
        <w:jc w:val="both"/>
      </w:pPr>
      <w:r w:rsidRPr="00DA01E0">
        <w:t xml:space="preserve">Постановление может быть обжаловано </w:t>
      </w:r>
      <w:r w:rsidRPr="00DA01E0">
        <w:t xml:space="preserve">в Нефтеюганский районный суд, в течение десяти </w:t>
      </w:r>
      <w:r w:rsidRPr="00DA01E0" w:rsidR="00AD7B28">
        <w:t>дней</w:t>
      </w:r>
      <w:r w:rsidRPr="00DA01E0">
        <w:t xml:space="preserve"> со дня получения копии постановления, </w:t>
      </w:r>
      <w:r w:rsidRPr="00DA01E0">
        <w:t>через мирового</w:t>
      </w:r>
      <w:r w:rsidRPr="00DA01E0">
        <w:t xml:space="preserve"> судью</w:t>
      </w:r>
      <w:r w:rsidRPr="00DA01E0">
        <w:t xml:space="preserve">. В этот же срок постановление может быть опротестовано прокурором.  </w:t>
      </w:r>
    </w:p>
    <w:p w:rsidR="008147F1" w:rsidRPr="00DA01E0" w:rsidP="009F4AB8">
      <w:pPr>
        <w:ind w:firstLine="709"/>
        <w:jc w:val="both"/>
      </w:pPr>
    </w:p>
    <w:p w:rsidR="00753B15" w:rsidRPr="00DA01E0" w:rsidP="00DA01E0">
      <w:pPr>
        <w:ind w:firstLine="709"/>
        <w:jc w:val="both"/>
      </w:pPr>
      <w:r w:rsidRPr="00DA01E0">
        <w:t xml:space="preserve"> </w:t>
      </w:r>
      <w:r w:rsidRPr="00DA01E0" w:rsidR="008066B1">
        <w:t xml:space="preserve">  </w:t>
      </w:r>
      <w:r w:rsidRPr="00DA01E0">
        <w:t xml:space="preserve"> Мировой судья           </w:t>
      </w:r>
      <w:r w:rsidRPr="00DA01E0" w:rsidR="00AD7B28">
        <w:t xml:space="preserve">          </w:t>
      </w:r>
      <w:r w:rsidRPr="00DA01E0">
        <w:t xml:space="preserve">   </w:t>
      </w:r>
      <w:r w:rsidRPr="00DA01E0" w:rsidR="009E59F6">
        <w:t xml:space="preserve">                </w:t>
      </w:r>
      <w:r w:rsidRPr="00DA01E0" w:rsidR="00644686">
        <w:t xml:space="preserve">                       Т.П. Постовалова</w:t>
      </w:r>
    </w:p>
    <w:p w:rsidR="00801791" w:rsidRPr="00DA01E0" w:rsidP="009F4AB8">
      <w:pPr>
        <w:jc w:val="both"/>
      </w:pPr>
    </w:p>
    <w:p w:rsidR="00AD7B28" w:rsidRPr="00DA01E0">
      <w:pPr>
        <w:jc w:val="both"/>
      </w:pPr>
      <w:r w:rsidRPr="00DA01E0">
        <w:t xml:space="preserve"> </w:t>
      </w:r>
    </w:p>
    <w:sectPr w:rsidSect="00D5567D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6002A"/>
    <w:rsid w:val="000738CD"/>
    <w:rsid w:val="000751F7"/>
    <w:rsid w:val="00087375"/>
    <w:rsid w:val="000B7616"/>
    <w:rsid w:val="000E0582"/>
    <w:rsid w:val="000F153A"/>
    <w:rsid w:val="0010434E"/>
    <w:rsid w:val="00122895"/>
    <w:rsid w:val="00167B06"/>
    <w:rsid w:val="00197F4E"/>
    <w:rsid w:val="001A62B2"/>
    <w:rsid w:val="001A6DAB"/>
    <w:rsid w:val="00202593"/>
    <w:rsid w:val="00212B7C"/>
    <w:rsid w:val="0021771A"/>
    <w:rsid w:val="00227CCD"/>
    <w:rsid w:val="002317F7"/>
    <w:rsid w:val="00256397"/>
    <w:rsid w:val="002876A7"/>
    <w:rsid w:val="002B64B2"/>
    <w:rsid w:val="002C42AF"/>
    <w:rsid w:val="002D45FB"/>
    <w:rsid w:val="002E05FC"/>
    <w:rsid w:val="002E2578"/>
    <w:rsid w:val="002F39EB"/>
    <w:rsid w:val="002F4CEF"/>
    <w:rsid w:val="0030504E"/>
    <w:rsid w:val="00322144"/>
    <w:rsid w:val="003543CC"/>
    <w:rsid w:val="00354549"/>
    <w:rsid w:val="003772F3"/>
    <w:rsid w:val="00382EAA"/>
    <w:rsid w:val="0039554A"/>
    <w:rsid w:val="003F1AF4"/>
    <w:rsid w:val="003F1CDD"/>
    <w:rsid w:val="003F2CE2"/>
    <w:rsid w:val="003F548E"/>
    <w:rsid w:val="003F70DB"/>
    <w:rsid w:val="00414E2D"/>
    <w:rsid w:val="004316FD"/>
    <w:rsid w:val="00432E5B"/>
    <w:rsid w:val="0043407C"/>
    <w:rsid w:val="004459BB"/>
    <w:rsid w:val="004519D3"/>
    <w:rsid w:val="004704DF"/>
    <w:rsid w:val="00477699"/>
    <w:rsid w:val="00481489"/>
    <w:rsid w:val="0048649D"/>
    <w:rsid w:val="004864F2"/>
    <w:rsid w:val="004A393D"/>
    <w:rsid w:val="004C02A2"/>
    <w:rsid w:val="004F39FA"/>
    <w:rsid w:val="00502A2D"/>
    <w:rsid w:val="005118B7"/>
    <w:rsid w:val="00581E30"/>
    <w:rsid w:val="00584D4F"/>
    <w:rsid w:val="0059007A"/>
    <w:rsid w:val="00591743"/>
    <w:rsid w:val="005A2F0C"/>
    <w:rsid w:val="005A5129"/>
    <w:rsid w:val="005D156B"/>
    <w:rsid w:val="005F308A"/>
    <w:rsid w:val="005F35C2"/>
    <w:rsid w:val="00644686"/>
    <w:rsid w:val="0065042E"/>
    <w:rsid w:val="006725D7"/>
    <w:rsid w:val="00676B98"/>
    <w:rsid w:val="00687C08"/>
    <w:rsid w:val="00695758"/>
    <w:rsid w:val="006B6729"/>
    <w:rsid w:val="006C459C"/>
    <w:rsid w:val="006D2CB1"/>
    <w:rsid w:val="006E3293"/>
    <w:rsid w:val="00703E97"/>
    <w:rsid w:val="0075351A"/>
    <w:rsid w:val="00753B15"/>
    <w:rsid w:val="007702CC"/>
    <w:rsid w:val="0077506E"/>
    <w:rsid w:val="0078458C"/>
    <w:rsid w:val="007B6501"/>
    <w:rsid w:val="007C0640"/>
    <w:rsid w:val="007C0884"/>
    <w:rsid w:val="007D7C71"/>
    <w:rsid w:val="00800DA7"/>
    <w:rsid w:val="00801791"/>
    <w:rsid w:val="008066B1"/>
    <w:rsid w:val="00813236"/>
    <w:rsid w:val="008147F1"/>
    <w:rsid w:val="008209CC"/>
    <w:rsid w:val="0083307F"/>
    <w:rsid w:val="00855729"/>
    <w:rsid w:val="00865C4E"/>
    <w:rsid w:val="00866B1E"/>
    <w:rsid w:val="008B0E5A"/>
    <w:rsid w:val="008B2F6F"/>
    <w:rsid w:val="008D683B"/>
    <w:rsid w:val="008F710A"/>
    <w:rsid w:val="00917808"/>
    <w:rsid w:val="00945936"/>
    <w:rsid w:val="00946974"/>
    <w:rsid w:val="00957FA8"/>
    <w:rsid w:val="0097018A"/>
    <w:rsid w:val="00970C28"/>
    <w:rsid w:val="00974C37"/>
    <w:rsid w:val="009A1A39"/>
    <w:rsid w:val="009E59F6"/>
    <w:rsid w:val="009F4AB8"/>
    <w:rsid w:val="00A004D5"/>
    <w:rsid w:val="00A76779"/>
    <w:rsid w:val="00AC2B2E"/>
    <w:rsid w:val="00AD5D0B"/>
    <w:rsid w:val="00AD7B28"/>
    <w:rsid w:val="00AF10BB"/>
    <w:rsid w:val="00B05F14"/>
    <w:rsid w:val="00B13FBC"/>
    <w:rsid w:val="00B41029"/>
    <w:rsid w:val="00B50EC0"/>
    <w:rsid w:val="00B61D71"/>
    <w:rsid w:val="00B61F40"/>
    <w:rsid w:val="00B7375D"/>
    <w:rsid w:val="00BC4911"/>
    <w:rsid w:val="00BC50A1"/>
    <w:rsid w:val="00BE0778"/>
    <w:rsid w:val="00BE596E"/>
    <w:rsid w:val="00C50595"/>
    <w:rsid w:val="00C90F3E"/>
    <w:rsid w:val="00C930F6"/>
    <w:rsid w:val="00C95101"/>
    <w:rsid w:val="00CB2624"/>
    <w:rsid w:val="00CC3B0F"/>
    <w:rsid w:val="00CE1E7C"/>
    <w:rsid w:val="00D47E8A"/>
    <w:rsid w:val="00D5567D"/>
    <w:rsid w:val="00D61992"/>
    <w:rsid w:val="00D71FE7"/>
    <w:rsid w:val="00D727F1"/>
    <w:rsid w:val="00D762D8"/>
    <w:rsid w:val="00D96A07"/>
    <w:rsid w:val="00D97DCB"/>
    <w:rsid w:val="00DA01E0"/>
    <w:rsid w:val="00DB1D25"/>
    <w:rsid w:val="00DB3223"/>
    <w:rsid w:val="00DC678D"/>
    <w:rsid w:val="00DF2545"/>
    <w:rsid w:val="00DF6B96"/>
    <w:rsid w:val="00E109F7"/>
    <w:rsid w:val="00E24EA8"/>
    <w:rsid w:val="00E6167F"/>
    <w:rsid w:val="00E71D05"/>
    <w:rsid w:val="00E930C3"/>
    <w:rsid w:val="00EA2C0D"/>
    <w:rsid w:val="00EA4405"/>
    <w:rsid w:val="00EB72BF"/>
    <w:rsid w:val="00EE0E43"/>
    <w:rsid w:val="00EE6FF5"/>
    <w:rsid w:val="00F040A1"/>
    <w:rsid w:val="00F370DD"/>
    <w:rsid w:val="00F51C78"/>
    <w:rsid w:val="00F56B06"/>
    <w:rsid w:val="00F941AB"/>
    <w:rsid w:val="00FA0011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UserDefinedgrp-31rplc-24">
    <w:name w:val="cat-UserDefined grp-31 rplc-24"/>
    <w:basedOn w:val="DefaultParagraphFont"/>
    <w:rsid w:val="003F1CDD"/>
  </w:style>
  <w:style w:type="paragraph" w:styleId="NoSpacing">
    <w:name w:val="No Spacing"/>
    <w:uiPriority w:val="1"/>
    <w:qFormat/>
    <w:rsid w:val="00D556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